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FCE" w:rsidRPr="005D7658" w:rsidRDefault="00E13E72" w:rsidP="005D7658">
      <w:pPr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8pt;height:42.75pt" strokeweight="2.25pt">
            <v:fill r:id="rId5" o:title="Denim" type="tile"/>
            <v:shadow on="t" opacity="52429f"/>
            <v:textpath style="font-family:&quot;Arial Black&quot;;font-style:italic;v-text-kern:t" trim="t" fitpath="t" string="AQUATIC INVASIVE PLANTS"/>
          </v:shape>
        </w:pict>
      </w:r>
      <w:r w:rsidR="00453FCE" w:rsidRPr="005D7658">
        <w:rPr>
          <w:rFonts w:ascii="Arial" w:hAnsi="Arial" w:cs="Arial"/>
          <w:b/>
          <w:i/>
          <w:sz w:val="32"/>
          <w:szCs w:val="32"/>
        </w:rPr>
        <w:t>Wondering what they look like???</w:t>
      </w:r>
    </w:p>
    <w:p w:rsidR="0014316A" w:rsidRPr="00E13E72" w:rsidRDefault="00453FCE" w:rsidP="0014316A">
      <w:pPr>
        <w:rPr>
          <w:rFonts w:ascii="Arial" w:hAnsi="Arial" w:cs="Arial"/>
          <w:sz w:val="24"/>
          <w:szCs w:val="24"/>
        </w:rPr>
      </w:pPr>
      <w:r w:rsidRPr="00E13E72">
        <w:rPr>
          <w:rFonts w:ascii="Arial" w:hAnsi="Arial" w:cs="Arial"/>
          <w:sz w:val="24"/>
          <w:szCs w:val="24"/>
        </w:rPr>
        <w:t xml:space="preserve">If you’ve ever wondered what the aquatic invasive plants look like and if maybe </w:t>
      </w:r>
      <w:proofErr w:type="gramStart"/>
      <w:r w:rsidRPr="00E13E72">
        <w:rPr>
          <w:rFonts w:ascii="Arial" w:hAnsi="Arial" w:cs="Arial"/>
          <w:sz w:val="24"/>
          <w:szCs w:val="24"/>
        </w:rPr>
        <w:t>that weed near</w:t>
      </w:r>
      <w:proofErr w:type="gramEnd"/>
      <w:r w:rsidRPr="00E13E72">
        <w:rPr>
          <w:rFonts w:ascii="Arial" w:hAnsi="Arial" w:cs="Arial"/>
          <w:sz w:val="24"/>
          <w:szCs w:val="24"/>
        </w:rPr>
        <w:t xml:space="preserve"> your dock or tangled in your fishing line is one of </w:t>
      </w:r>
      <w:r w:rsidR="0014316A" w:rsidRPr="00E13E72">
        <w:rPr>
          <w:rFonts w:ascii="Arial" w:hAnsi="Arial" w:cs="Arial"/>
          <w:sz w:val="24"/>
          <w:szCs w:val="24"/>
        </w:rPr>
        <w:t>“</w:t>
      </w:r>
      <w:r w:rsidRPr="00E13E72">
        <w:rPr>
          <w:rFonts w:ascii="Arial" w:hAnsi="Arial" w:cs="Arial"/>
          <w:b/>
          <w:i/>
          <w:sz w:val="24"/>
          <w:szCs w:val="24"/>
        </w:rPr>
        <w:t>them</w:t>
      </w:r>
      <w:r w:rsidR="0014316A" w:rsidRPr="00E13E72">
        <w:rPr>
          <w:rFonts w:ascii="Arial" w:hAnsi="Arial" w:cs="Arial"/>
          <w:b/>
          <w:i/>
          <w:sz w:val="24"/>
          <w:szCs w:val="24"/>
        </w:rPr>
        <w:t>”</w:t>
      </w:r>
      <w:r w:rsidRPr="00E13E72">
        <w:rPr>
          <w:rFonts w:ascii="Arial" w:hAnsi="Arial" w:cs="Arial"/>
          <w:b/>
          <w:i/>
          <w:sz w:val="24"/>
          <w:szCs w:val="24"/>
        </w:rPr>
        <w:t xml:space="preserve"> </w:t>
      </w:r>
      <w:r w:rsidRPr="00E13E72">
        <w:rPr>
          <w:rFonts w:ascii="Arial" w:hAnsi="Arial" w:cs="Arial"/>
          <w:sz w:val="24"/>
          <w:szCs w:val="24"/>
        </w:rPr>
        <w:t xml:space="preserve">now is the time to find out. </w:t>
      </w:r>
      <w:r w:rsidR="00E13E72">
        <w:rPr>
          <w:rFonts w:ascii="Arial" w:hAnsi="Arial" w:cs="Arial"/>
          <w:sz w:val="24"/>
          <w:szCs w:val="24"/>
        </w:rPr>
        <w:t xml:space="preserve"> </w:t>
      </w:r>
      <w:r w:rsidRPr="00E13E72">
        <w:rPr>
          <w:rFonts w:ascii="Arial" w:hAnsi="Arial" w:cs="Arial"/>
          <w:sz w:val="24"/>
          <w:szCs w:val="24"/>
        </w:rPr>
        <w:t xml:space="preserve">We had a very successful Plant Paddle last summer and many asked about further training so here it is. </w:t>
      </w:r>
      <w:r w:rsidR="00E13E72">
        <w:rPr>
          <w:rFonts w:ascii="Arial" w:hAnsi="Arial" w:cs="Arial"/>
          <w:sz w:val="24"/>
          <w:szCs w:val="24"/>
        </w:rPr>
        <w:t xml:space="preserve"> </w:t>
      </w:r>
      <w:r w:rsidRPr="00E13E72">
        <w:rPr>
          <w:rFonts w:ascii="Arial" w:hAnsi="Arial" w:cs="Arial"/>
          <w:sz w:val="24"/>
          <w:szCs w:val="24"/>
        </w:rPr>
        <w:t xml:space="preserve">CALL is hosting </w:t>
      </w:r>
      <w:proofErr w:type="gramStart"/>
      <w:r w:rsidRPr="00E13E72">
        <w:rPr>
          <w:rFonts w:ascii="Arial" w:hAnsi="Arial" w:cs="Arial"/>
          <w:sz w:val="24"/>
          <w:szCs w:val="24"/>
        </w:rPr>
        <w:t>an Invasive</w:t>
      </w:r>
      <w:proofErr w:type="gramEnd"/>
      <w:r w:rsidRPr="00E13E72">
        <w:rPr>
          <w:rFonts w:ascii="Arial" w:hAnsi="Arial" w:cs="Arial"/>
          <w:sz w:val="24"/>
          <w:szCs w:val="24"/>
        </w:rPr>
        <w:t xml:space="preserve"> Plant Patrol</w:t>
      </w:r>
      <w:r w:rsidR="00D25A5C" w:rsidRPr="00E13E72">
        <w:rPr>
          <w:rFonts w:ascii="Arial" w:hAnsi="Arial" w:cs="Arial"/>
          <w:sz w:val="24"/>
          <w:szCs w:val="24"/>
        </w:rPr>
        <w:t xml:space="preserve"> </w:t>
      </w:r>
      <w:r w:rsidRPr="00E13E72">
        <w:rPr>
          <w:rFonts w:ascii="Arial" w:hAnsi="Arial" w:cs="Arial"/>
          <w:sz w:val="24"/>
          <w:szCs w:val="24"/>
        </w:rPr>
        <w:t>101 training on Aug 22, 2019 from 11:00 am to 5:00 PM at the Liberty Town Office.</w:t>
      </w:r>
      <w:r w:rsidR="00E13E72">
        <w:rPr>
          <w:rFonts w:ascii="Arial" w:hAnsi="Arial" w:cs="Arial"/>
          <w:sz w:val="24"/>
          <w:szCs w:val="24"/>
        </w:rPr>
        <w:t xml:space="preserve"> </w:t>
      </w:r>
      <w:r w:rsidR="00D25A5C" w:rsidRPr="00E13E72">
        <w:rPr>
          <w:rFonts w:ascii="Arial" w:hAnsi="Arial" w:cs="Arial"/>
          <w:sz w:val="24"/>
          <w:szCs w:val="24"/>
        </w:rPr>
        <w:t xml:space="preserve"> It will be conducted by Lake Stewards of Maine (formerly VLMP) with slides, handouts, </w:t>
      </w:r>
      <w:proofErr w:type="gramStart"/>
      <w:r w:rsidR="00D25A5C" w:rsidRPr="00E13E72">
        <w:rPr>
          <w:rFonts w:ascii="Arial" w:hAnsi="Arial" w:cs="Arial"/>
          <w:sz w:val="24"/>
          <w:szCs w:val="24"/>
        </w:rPr>
        <w:t>the</w:t>
      </w:r>
      <w:proofErr w:type="gramEnd"/>
      <w:r w:rsidR="00D25A5C" w:rsidRPr="00E13E72">
        <w:rPr>
          <w:rFonts w:ascii="Arial" w:hAnsi="Arial" w:cs="Arial"/>
          <w:sz w:val="24"/>
          <w:szCs w:val="24"/>
        </w:rPr>
        <w:t xml:space="preserve"> works!</w:t>
      </w:r>
    </w:p>
    <w:p w:rsidR="00453FCE" w:rsidRPr="00E13E72" w:rsidRDefault="00453FCE" w:rsidP="0014316A">
      <w:pPr>
        <w:rPr>
          <w:rFonts w:ascii="Arial" w:hAnsi="Arial" w:cs="Arial"/>
          <w:sz w:val="24"/>
          <w:szCs w:val="24"/>
        </w:rPr>
      </w:pPr>
      <w:r w:rsidRPr="00E13E72">
        <w:rPr>
          <w:rFonts w:ascii="Arial" w:hAnsi="Arial" w:cs="Arial"/>
          <w:sz w:val="24"/>
          <w:szCs w:val="24"/>
        </w:rPr>
        <w:t xml:space="preserve">Formerly known as ‘Introductory IPP’ this comprehensive, 6-hr classroom experience prepares attendees for conducting or leading invasive aquatic plant screening surveys and </w:t>
      </w:r>
      <w:r w:rsidRPr="00E13E72">
        <w:rPr>
          <w:rStyle w:val="Strong"/>
          <w:rFonts w:ascii="Arial" w:hAnsi="Arial" w:cs="Arial"/>
          <w:i/>
          <w:iCs/>
          <w:sz w:val="24"/>
          <w:szCs w:val="24"/>
        </w:rPr>
        <w:t>satisfies the quality assurance requirement for IPP certificatio</w:t>
      </w:r>
      <w:r w:rsidRPr="00E13E72">
        <w:rPr>
          <w:rFonts w:ascii="Arial" w:hAnsi="Arial" w:cs="Arial"/>
          <w:sz w:val="24"/>
          <w:szCs w:val="24"/>
        </w:rPr>
        <w:t xml:space="preserve">n. </w:t>
      </w:r>
      <w:r w:rsidR="00E13E72">
        <w:rPr>
          <w:rFonts w:ascii="Arial" w:hAnsi="Arial" w:cs="Arial"/>
          <w:sz w:val="24"/>
          <w:szCs w:val="24"/>
        </w:rPr>
        <w:t xml:space="preserve"> </w:t>
      </w:r>
      <w:r w:rsidRPr="00E13E72">
        <w:rPr>
          <w:rFonts w:ascii="Arial" w:hAnsi="Arial" w:cs="Arial"/>
          <w:sz w:val="24"/>
          <w:szCs w:val="24"/>
        </w:rPr>
        <w:t xml:space="preserve">All </w:t>
      </w:r>
      <w:proofErr w:type="spellStart"/>
      <w:r w:rsidRPr="00E13E72">
        <w:rPr>
          <w:rFonts w:ascii="Arial" w:hAnsi="Arial" w:cs="Arial"/>
          <w:sz w:val="24"/>
          <w:szCs w:val="24"/>
        </w:rPr>
        <w:t>IPP</w:t>
      </w:r>
      <w:proofErr w:type="spellEnd"/>
      <w:r w:rsidRPr="00E13E72">
        <w:rPr>
          <w:rFonts w:ascii="Arial" w:hAnsi="Arial" w:cs="Arial"/>
          <w:sz w:val="24"/>
          <w:szCs w:val="24"/>
        </w:rPr>
        <w:t xml:space="preserve"> training sessions are open to the public and FREE to anyone interested in learning more about the threat of invasive aquatic plants in Maine.</w:t>
      </w:r>
    </w:p>
    <w:p w:rsidR="00453FCE" w:rsidRPr="00E13E72" w:rsidRDefault="00453FCE" w:rsidP="00E15E79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E13E72">
        <w:rPr>
          <w:rFonts w:ascii="Arial" w:hAnsi="Arial" w:cs="Arial"/>
          <w:u w:val="single"/>
        </w:rPr>
        <w:t>The workshop is presented in four parts:</w:t>
      </w:r>
    </w:p>
    <w:p w:rsidR="00453FCE" w:rsidRPr="00E13E72" w:rsidRDefault="00453FCE" w:rsidP="00E15E79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E13E72">
        <w:rPr>
          <w:rFonts w:ascii="Arial" w:hAnsi="Arial" w:cs="Arial"/>
        </w:rPr>
        <w:t>Overview of invasive species issues in Maine and beyond</w:t>
      </w:r>
    </w:p>
    <w:p w:rsidR="00453FCE" w:rsidRPr="00E13E72" w:rsidRDefault="00453FCE" w:rsidP="00E15E79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E13E72">
        <w:rPr>
          <w:rFonts w:ascii="Arial" w:hAnsi="Arial" w:cs="Arial"/>
        </w:rPr>
        <w:t>Plant identification fundamentals</w:t>
      </w:r>
    </w:p>
    <w:p w:rsidR="00453FCE" w:rsidRPr="00E13E72" w:rsidRDefault="00453FCE" w:rsidP="00E15E79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E13E72">
        <w:rPr>
          <w:rFonts w:ascii="Arial" w:hAnsi="Arial" w:cs="Arial"/>
        </w:rPr>
        <w:t>Plant identification hands-on exercise with live plants</w:t>
      </w:r>
    </w:p>
    <w:p w:rsidR="00453FCE" w:rsidRPr="00E13E72" w:rsidRDefault="00453FCE" w:rsidP="00E15E79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E13E72">
        <w:rPr>
          <w:rFonts w:ascii="Arial" w:hAnsi="Arial" w:cs="Arial"/>
        </w:rPr>
        <w:t>Conducting a screening survey, tools and techniques</w:t>
      </w:r>
    </w:p>
    <w:p w:rsidR="00453FCE" w:rsidRPr="00E13E72" w:rsidRDefault="00453FCE" w:rsidP="00453FCE">
      <w:pPr>
        <w:pStyle w:val="NormalWeb"/>
        <w:jc w:val="both"/>
        <w:rPr>
          <w:rFonts w:ascii="Arial" w:hAnsi="Arial" w:cs="Arial"/>
        </w:rPr>
      </w:pPr>
      <w:r w:rsidRPr="00E13E72">
        <w:rPr>
          <w:rFonts w:ascii="Arial" w:hAnsi="Arial" w:cs="Arial"/>
        </w:rPr>
        <w:t>All workshop participants receive an “</w:t>
      </w:r>
      <w:hyperlink r:id="rId6" w:history="1">
        <w:r w:rsidRPr="00E13E72">
          <w:rPr>
            <w:rStyle w:val="Hyperlink"/>
            <w:rFonts w:ascii="Arial" w:hAnsi="Arial" w:cs="Arial"/>
          </w:rPr>
          <w:t>Invasive Plant Patroller’s Handbook</w:t>
        </w:r>
      </w:hyperlink>
      <w:r w:rsidRPr="00E13E72">
        <w:rPr>
          <w:rFonts w:ascii="Arial" w:hAnsi="Arial" w:cs="Arial"/>
        </w:rPr>
        <w:t xml:space="preserve">,” and </w:t>
      </w:r>
      <w:hyperlink r:id="rId7" w:anchor="FieldGuide" w:history="1">
        <w:r w:rsidRPr="00E13E72">
          <w:rPr>
            <w:rStyle w:val="Hyperlink"/>
            <w:rFonts w:ascii="Arial" w:hAnsi="Arial" w:cs="Arial"/>
          </w:rPr>
          <w:t>Maine’s Field Guide to Invasive Aquatic Plants</w:t>
        </w:r>
      </w:hyperlink>
      <w:r w:rsidRPr="00E13E72">
        <w:rPr>
          <w:rFonts w:ascii="Arial" w:hAnsi="Arial" w:cs="Arial"/>
        </w:rPr>
        <w:t>.</w:t>
      </w:r>
    </w:p>
    <w:p w:rsidR="0014316A" w:rsidRPr="00E13E72" w:rsidRDefault="0014316A" w:rsidP="0014316A">
      <w:pPr>
        <w:rPr>
          <w:rFonts w:ascii="Arial" w:hAnsi="Arial" w:cs="Arial"/>
          <w:sz w:val="24"/>
          <w:szCs w:val="24"/>
        </w:rPr>
      </w:pPr>
      <w:r w:rsidRPr="00E13E72">
        <w:rPr>
          <w:rFonts w:ascii="Arial" w:hAnsi="Arial" w:cs="Arial"/>
          <w:sz w:val="24"/>
          <w:szCs w:val="24"/>
        </w:rPr>
        <w:t xml:space="preserve">Invasive aquatic plants spread quickly and take over a lakes and streams so swimming, boating and fishing are difficult if not impossible. </w:t>
      </w:r>
      <w:r w:rsidR="00E13E72">
        <w:rPr>
          <w:rFonts w:ascii="Arial" w:hAnsi="Arial" w:cs="Arial"/>
          <w:sz w:val="24"/>
          <w:szCs w:val="24"/>
        </w:rPr>
        <w:t xml:space="preserve"> </w:t>
      </w:r>
      <w:r w:rsidRPr="00E13E72">
        <w:rPr>
          <w:rFonts w:ascii="Arial" w:hAnsi="Arial" w:cs="Arial"/>
          <w:sz w:val="24"/>
          <w:szCs w:val="24"/>
        </w:rPr>
        <w:t xml:space="preserve">Maine currently has 29 infected lakes, some of them close to Liberty. </w:t>
      </w:r>
      <w:r w:rsidR="00E13E7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13E72">
        <w:rPr>
          <w:rFonts w:ascii="Arial" w:hAnsi="Arial" w:cs="Arial"/>
          <w:sz w:val="24"/>
          <w:szCs w:val="24"/>
        </w:rPr>
        <w:t xml:space="preserve">Damariscotta Lake, the Belgrade Lakes in the Waterville area and some if the lakes in the Augusta area are </w:t>
      </w:r>
      <w:r w:rsidR="00767A6B" w:rsidRPr="00E13E72">
        <w:rPr>
          <w:rFonts w:ascii="Arial" w:hAnsi="Arial" w:cs="Arial"/>
          <w:sz w:val="24"/>
          <w:szCs w:val="24"/>
        </w:rPr>
        <w:t xml:space="preserve">all </w:t>
      </w:r>
      <w:r w:rsidRPr="00E13E72">
        <w:rPr>
          <w:rFonts w:ascii="Arial" w:hAnsi="Arial" w:cs="Arial"/>
          <w:sz w:val="24"/>
          <w:szCs w:val="24"/>
        </w:rPr>
        <w:t>potential threats.</w:t>
      </w:r>
      <w:proofErr w:type="gramEnd"/>
      <w:r w:rsidRPr="00E13E72">
        <w:rPr>
          <w:rFonts w:ascii="Arial" w:hAnsi="Arial" w:cs="Arial"/>
          <w:sz w:val="24"/>
          <w:szCs w:val="24"/>
        </w:rPr>
        <w:t xml:space="preserve"> </w:t>
      </w:r>
      <w:r w:rsidR="00E13E72">
        <w:rPr>
          <w:rFonts w:ascii="Arial" w:hAnsi="Arial" w:cs="Arial"/>
          <w:sz w:val="24"/>
          <w:szCs w:val="24"/>
        </w:rPr>
        <w:t xml:space="preserve"> </w:t>
      </w:r>
      <w:r w:rsidRPr="00E13E72">
        <w:rPr>
          <w:rFonts w:ascii="Arial" w:hAnsi="Arial" w:cs="Arial"/>
          <w:sz w:val="24"/>
          <w:szCs w:val="24"/>
        </w:rPr>
        <w:t>These plants are easily spread on boats going from one lake to another when plant fragments are attached to a bo</w:t>
      </w:r>
      <w:r w:rsidR="00E13E72">
        <w:rPr>
          <w:rFonts w:ascii="Arial" w:hAnsi="Arial" w:cs="Arial"/>
          <w:sz w:val="24"/>
          <w:szCs w:val="24"/>
        </w:rPr>
        <w:t>at, trailer of fishing tackle.</w:t>
      </w:r>
    </w:p>
    <w:p w:rsidR="00D25A5C" w:rsidRPr="00E13E72" w:rsidRDefault="00D25A5C" w:rsidP="00453FCE">
      <w:pPr>
        <w:pStyle w:val="NormalWeb"/>
        <w:jc w:val="both"/>
        <w:rPr>
          <w:rFonts w:ascii="Arial" w:hAnsi="Arial" w:cs="Arial"/>
        </w:rPr>
      </w:pPr>
      <w:r w:rsidRPr="00E13E72">
        <w:rPr>
          <w:rFonts w:ascii="Arial" w:hAnsi="Arial" w:cs="Arial"/>
        </w:rPr>
        <w:t xml:space="preserve">You are not committing yourself to even taking part in our annual survey, (although we would love it if you did) or leading any projects. </w:t>
      </w:r>
      <w:r w:rsidR="00E13E72">
        <w:rPr>
          <w:rFonts w:ascii="Arial" w:hAnsi="Arial" w:cs="Arial"/>
        </w:rPr>
        <w:t xml:space="preserve"> </w:t>
      </w:r>
      <w:r w:rsidRPr="00E13E72">
        <w:rPr>
          <w:rFonts w:ascii="Arial" w:hAnsi="Arial" w:cs="Arial"/>
        </w:rPr>
        <w:t>We only wish to have as many people who live or recreate on the lake</w:t>
      </w:r>
      <w:r w:rsidR="00767A6B" w:rsidRPr="00E13E72">
        <w:rPr>
          <w:rFonts w:ascii="Arial" w:hAnsi="Arial" w:cs="Arial"/>
        </w:rPr>
        <w:t>s</w:t>
      </w:r>
      <w:r w:rsidRPr="00E13E72">
        <w:rPr>
          <w:rFonts w:ascii="Arial" w:hAnsi="Arial" w:cs="Arial"/>
        </w:rPr>
        <w:t xml:space="preserve"> to know what the invasive plants look like so if any do get in the lake, we can remove them early on and even eliminate them. </w:t>
      </w:r>
    </w:p>
    <w:p w:rsidR="00767A6B" w:rsidRPr="00E13E72" w:rsidRDefault="00767A6B" w:rsidP="00453FCE">
      <w:pPr>
        <w:pStyle w:val="NormalWeb"/>
        <w:jc w:val="both"/>
        <w:rPr>
          <w:rFonts w:ascii="Arial" w:hAnsi="Arial" w:cs="Arial"/>
        </w:rPr>
      </w:pPr>
      <w:r w:rsidRPr="00E13E72">
        <w:rPr>
          <w:rFonts w:ascii="Arial" w:hAnsi="Arial" w:cs="Arial"/>
        </w:rPr>
        <w:t xml:space="preserve">Come join us for this relaxed day of training.  We’ll be taking time for a lunch break. </w:t>
      </w:r>
      <w:r w:rsidR="00E13E72">
        <w:rPr>
          <w:rFonts w:ascii="Arial" w:hAnsi="Arial" w:cs="Arial"/>
        </w:rPr>
        <w:t xml:space="preserve"> </w:t>
      </w:r>
      <w:r w:rsidRPr="00E13E72">
        <w:rPr>
          <w:rFonts w:ascii="Arial" w:hAnsi="Arial" w:cs="Arial"/>
        </w:rPr>
        <w:t xml:space="preserve">More details will be posted closer to the day of the training. </w:t>
      </w:r>
      <w:r w:rsidR="00E13E72">
        <w:rPr>
          <w:rFonts w:ascii="Arial" w:hAnsi="Arial" w:cs="Arial"/>
        </w:rPr>
        <w:t xml:space="preserve"> </w:t>
      </w:r>
      <w:r w:rsidRPr="00E13E72">
        <w:rPr>
          <w:rFonts w:ascii="Arial" w:hAnsi="Arial" w:cs="Arial"/>
        </w:rPr>
        <w:t>Hope to see you there.</w:t>
      </w:r>
    </w:p>
    <w:p w:rsidR="00453FCE" w:rsidRPr="00E13E72" w:rsidRDefault="00767A6B" w:rsidP="00E13E72">
      <w:pPr>
        <w:pStyle w:val="NormalWeb"/>
        <w:jc w:val="both"/>
        <w:rPr>
          <w:rFonts w:ascii="Arial" w:hAnsi="Arial" w:cs="Arial"/>
        </w:rPr>
      </w:pPr>
      <w:r w:rsidRPr="00E13E72">
        <w:rPr>
          <w:rFonts w:ascii="Arial" w:hAnsi="Arial" w:cs="Arial"/>
        </w:rPr>
        <w:t>Kerry Black</w:t>
      </w:r>
      <w:bookmarkStart w:id="0" w:name="_GoBack"/>
      <w:bookmarkEnd w:id="0"/>
    </w:p>
    <w:sectPr w:rsidR="00453FCE" w:rsidRPr="00E13E72" w:rsidSect="00E13E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887935"/>
    <w:multiLevelType w:val="hybridMultilevel"/>
    <w:tmpl w:val="FB823252"/>
    <w:lvl w:ilvl="0" w:tplc="B4B8808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53FCE"/>
    <w:rsid w:val="0014316A"/>
    <w:rsid w:val="00453FCE"/>
    <w:rsid w:val="005732EE"/>
    <w:rsid w:val="005D7658"/>
    <w:rsid w:val="00767A6B"/>
    <w:rsid w:val="00D25A5C"/>
    <w:rsid w:val="00E13E72"/>
    <w:rsid w:val="00E15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2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53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53FC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53F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9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akestewardsofmaine.org/volunteer-info/invasive-plant-monitors/ipp-resourc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akestewardsofmaine.org/ipp-handbook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 Black</dc:creator>
  <cp:lastModifiedBy>Kenn Ortmann</cp:lastModifiedBy>
  <cp:revision>3</cp:revision>
  <dcterms:created xsi:type="dcterms:W3CDTF">2019-05-20T23:18:00Z</dcterms:created>
  <dcterms:modified xsi:type="dcterms:W3CDTF">2019-05-20T23:19:00Z</dcterms:modified>
</cp:coreProperties>
</file>